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4CC1FC22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MEETING NOTICE &amp; AGENDA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5E0C34">
        <w:rPr>
          <w:rFonts w:ascii="Aptos Narrow" w:hAnsi="Aptos Narrow"/>
          <w:b/>
          <w:bCs/>
          <w:i w:val="0"/>
          <w:iCs w:val="0"/>
          <w:color w:val="auto"/>
        </w:rPr>
        <w:t>9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3551A0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1C07D6A5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will meet on </w:t>
      </w:r>
      <w:r w:rsidR="002C485B" w:rsidRPr="00844FCF">
        <w:rPr>
          <w:rFonts w:ascii="Aptos Narrow" w:hAnsi="Aptos Narrow"/>
          <w:sz w:val="22"/>
          <w:szCs w:val="22"/>
        </w:rPr>
        <w:t>Fri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</w:t>
      </w:r>
      <w:r w:rsidR="005E0C34">
        <w:rPr>
          <w:rFonts w:ascii="Aptos Narrow" w:hAnsi="Aptos Narrow"/>
          <w:sz w:val="22"/>
          <w:szCs w:val="22"/>
        </w:rPr>
        <w:t>9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may be present. The Board will </w:t>
      </w:r>
      <w:r w:rsidR="004D7896">
        <w:rPr>
          <w:rFonts w:ascii="Aptos Narrow" w:hAnsi="Aptos Narrow"/>
          <w:sz w:val="22"/>
          <w:szCs w:val="22"/>
        </w:rPr>
        <w:t>meet to</w:t>
      </w:r>
      <w:r w:rsidR="00F521F9" w:rsidRPr="00844FCF">
        <w:rPr>
          <w:rFonts w:ascii="Aptos Narrow" w:hAnsi="Aptos Narrow"/>
          <w:sz w:val="22"/>
          <w:szCs w:val="22"/>
        </w:rPr>
        <w:t xml:space="preserve"> discuss</w:t>
      </w:r>
      <w:r w:rsidR="004D7896">
        <w:rPr>
          <w:rFonts w:ascii="Aptos Narrow" w:hAnsi="Aptos Narrow"/>
          <w:sz w:val="22"/>
          <w:szCs w:val="22"/>
        </w:rPr>
        <w:t xml:space="preserve"> the following agenda items. No formal action is expected</w:t>
      </w:r>
      <w:r w:rsidR="00731EB9" w:rsidRPr="00844FCF">
        <w:rPr>
          <w:rFonts w:ascii="Aptos Narrow" w:hAnsi="Aptos Narrow"/>
          <w:sz w:val="22"/>
          <w:szCs w:val="22"/>
        </w:rPr>
        <w:t>.</w:t>
      </w:r>
    </w:p>
    <w:p w14:paraId="61AE425A" w14:textId="7B6CAB49" w:rsidR="002A77C9" w:rsidRPr="00844FCF" w:rsidRDefault="003551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3551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3551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717B46A7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AD007FA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2620B8" w:rsidRPr="00844FCF">
        <w:rPr>
          <w:rFonts w:ascii="Aptos Narrow" w:hAnsi="Aptos Narrow"/>
          <w:b/>
          <w:bCs/>
        </w:rPr>
        <w:t>__________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3C42C7F6" w:rsidR="006066A0" w:rsidRPr="00844FCF" w:rsidRDefault="003551A0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3551A0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58ECFD7E" w14:textId="16C5A9C9" w:rsidR="00E41F3B" w:rsidRPr="00E41F3B" w:rsidRDefault="00743706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4E7997AE" w14:textId="77777777" w:rsidR="00E9645C" w:rsidRDefault="005E0C34" w:rsidP="00E9645C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Commercial 5-Plex Garbage Can Service Request</w:t>
      </w:r>
    </w:p>
    <w:p w14:paraId="286743A2" w14:textId="1CC6F9EE" w:rsidR="00E9645C" w:rsidRDefault="00E9645C" w:rsidP="00E9645C">
      <w:pPr>
        <w:pStyle w:val="NormalWeb"/>
        <w:numPr>
          <w:ilvl w:val="1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E9645C">
        <w:rPr>
          <w:rFonts w:ascii="Aptos Narrow" w:hAnsi="Aptos Narrow"/>
          <w:b/>
          <w:bCs/>
        </w:rPr>
        <w:t>Motion: To approve garbage can service for a commercial 5-plex property as presented.</w:t>
      </w:r>
    </w:p>
    <w:p w14:paraId="04D3EF69" w14:textId="2F498793" w:rsidR="00E9645C" w:rsidRPr="00E9645C" w:rsidRDefault="00E9645C" w:rsidP="00E9645C">
      <w:pPr>
        <w:pStyle w:val="ListParagraph"/>
        <w:numPr>
          <w:ilvl w:val="2"/>
          <w:numId w:val="5"/>
        </w:numPr>
        <w:spacing w:after="120" w:line="240" w:lineRule="auto"/>
        <w:rPr>
          <w:rFonts w:ascii="Aptos Narrow" w:hAnsi="Aptos Narrow"/>
        </w:rPr>
      </w:pPr>
      <w:r w:rsidRPr="00A71420">
        <w:rPr>
          <w:rFonts w:ascii="Aptos Narrow" w:hAnsi="Aptos Narrow"/>
          <w:b/>
          <w:bCs/>
        </w:rPr>
        <w:t xml:space="preserve">Motion: ________ </w:t>
      </w:r>
      <w:r w:rsidRPr="00A71420">
        <w:rPr>
          <w:rFonts w:ascii="Aptos Narrow" w:hAnsi="Aptos Narrow"/>
        </w:rPr>
        <w:t xml:space="preserve">| Second: </w:t>
      </w:r>
      <w:r w:rsidRPr="00A71420">
        <w:rPr>
          <w:rFonts w:ascii="Aptos Narrow" w:hAnsi="Aptos Narrow"/>
          <w:b/>
          <w:bCs/>
        </w:rPr>
        <w:t xml:space="preserve">________ </w:t>
      </w:r>
      <w:r w:rsidRPr="00A7142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eastAsia="MS Gothic" w:hAnsi="Aptos Narrow"/>
        </w:rPr>
        <w:t xml:space="preserve"> </w:t>
      </w:r>
      <w:r w:rsidRPr="00A71420">
        <w:rPr>
          <w:rFonts w:ascii="Aptos Narrow" w:hAnsi="Aptos Narrow"/>
        </w:rPr>
        <w:t xml:space="preserve">| Vote Total: </w:t>
      </w:r>
      <w:r w:rsidRPr="00A71420">
        <w:rPr>
          <w:rFonts w:ascii="Aptos Narrow" w:hAnsi="Aptos Narrow"/>
          <w:b/>
          <w:bCs/>
        </w:rPr>
        <w:t>________</w:t>
      </w:r>
    </w:p>
    <w:p w14:paraId="7FFFDD95" w14:textId="2F49419F" w:rsidR="005E0C34" w:rsidRPr="005E0C34" w:rsidRDefault="005E0C34" w:rsidP="00E9645C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5E0C34">
        <w:rPr>
          <w:rFonts w:ascii="Aptos Narrow" w:hAnsi="Aptos Narrow"/>
        </w:rPr>
        <w:t xml:space="preserve">Discussion and possible action regarding a request for </w:t>
      </w:r>
      <w:r>
        <w:rPr>
          <w:rFonts w:ascii="Aptos Narrow" w:hAnsi="Aptos Narrow"/>
        </w:rPr>
        <w:t xml:space="preserve">Village </w:t>
      </w:r>
      <w:r w:rsidRPr="005E0C34">
        <w:rPr>
          <w:rFonts w:ascii="Aptos Narrow" w:hAnsi="Aptos Narrow"/>
        </w:rPr>
        <w:t xml:space="preserve">garbage can service at a </w:t>
      </w:r>
      <w:r>
        <w:rPr>
          <w:rFonts w:ascii="Aptos Narrow" w:hAnsi="Aptos Narrow"/>
        </w:rPr>
        <w:t>commercial 5-plex</w:t>
      </w:r>
      <w:r w:rsidRPr="005E0C34">
        <w:rPr>
          <w:rFonts w:ascii="Aptos Narrow" w:hAnsi="Aptos Narrow"/>
        </w:rPr>
        <w:t xml:space="preserve"> property.</w:t>
      </w:r>
    </w:p>
    <w:p w14:paraId="2FF8778B" w14:textId="1972D471" w:rsidR="00E63BF9" w:rsidRDefault="00E63BF9" w:rsidP="00E63BF9">
      <w:pPr>
        <w:pStyle w:val="ListParagraph"/>
        <w:numPr>
          <w:ilvl w:val="0"/>
          <w:numId w:val="5"/>
        </w:numPr>
        <w:spacing w:after="120" w:line="240" w:lineRule="auto"/>
        <w:rPr>
          <w:rFonts w:ascii="Aptos Narrow" w:hAnsi="Aptos Narrow"/>
          <w:b/>
          <w:bCs/>
        </w:rPr>
      </w:pPr>
      <w:r w:rsidRPr="00E63BF9">
        <w:rPr>
          <w:rFonts w:ascii="Aptos Narrow" w:hAnsi="Aptos Narrow"/>
          <w:b/>
          <w:bCs/>
        </w:rPr>
        <w:t>Temporary Premise Expansion – The Pines Restaurant</w:t>
      </w:r>
    </w:p>
    <w:p w14:paraId="4FBE5A22" w14:textId="7355922D" w:rsidR="00E9645C" w:rsidRDefault="00E9645C" w:rsidP="00E9645C">
      <w:pPr>
        <w:pStyle w:val="ListParagraph"/>
        <w:numPr>
          <w:ilvl w:val="1"/>
          <w:numId w:val="5"/>
        </w:numPr>
        <w:spacing w:after="120" w:line="240" w:lineRule="auto"/>
        <w:rPr>
          <w:rFonts w:ascii="Aptos Narrow" w:hAnsi="Aptos Narrow"/>
          <w:b/>
          <w:bCs/>
        </w:rPr>
      </w:pPr>
      <w:r w:rsidRPr="00E9645C">
        <w:rPr>
          <w:rFonts w:ascii="Aptos Narrow" w:hAnsi="Aptos Narrow"/>
          <w:b/>
          <w:bCs/>
        </w:rPr>
        <w:t>Motion: To approve a temporary expansion of the licensed premises for The Pines Restaurant for June 12, 2026, from 8:00 PM to 11:00 PM, to include an adjacent 24’ x 80’ outdoor area for a live entertainment event, subject to barricading of the area and on-site security as presented.</w:t>
      </w:r>
    </w:p>
    <w:p w14:paraId="14D62A18" w14:textId="46A86628" w:rsidR="00E9645C" w:rsidRPr="00E9645C" w:rsidRDefault="00E9645C" w:rsidP="00E9645C">
      <w:pPr>
        <w:pStyle w:val="ListParagraph"/>
        <w:numPr>
          <w:ilvl w:val="2"/>
          <w:numId w:val="5"/>
        </w:numPr>
        <w:spacing w:after="120" w:line="240" w:lineRule="auto"/>
        <w:rPr>
          <w:rFonts w:ascii="Aptos Narrow" w:hAnsi="Aptos Narrow"/>
        </w:rPr>
      </w:pPr>
      <w:r w:rsidRPr="00A71420">
        <w:rPr>
          <w:rFonts w:ascii="Aptos Narrow" w:hAnsi="Aptos Narrow"/>
          <w:b/>
          <w:bCs/>
        </w:rPr>
        <w:t xml:space="preserve">Motion: ________ </w:t>
      </w:r>
      <w:r w:rsidRPr="00A71420">
        <w:rPr>
          <w:rFonts w:ascii="Aptos Narrow" w:hAnsi="Aptos Narrow"/>
        </w:rPr>
        <w:t xml:space="preserve">| Second: </w:t>
      </w:r>
      <w:r w:rsidRPr="00A71420">
        <w:rPr>
          <w:rFonts w:ascii="Aptos Narrow" w:hAnsi="Aptos Narrow"/>
          <w:b/>
          <w:bCs/>
        </w:rPr>
        <w:t xml:space="preserve">________ </w:t>
      </w:r>
      <w:r w:rsidRPr="00A7142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60550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84174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eastAsia="MS Gothic" w:hAnsi="Aptos Narrow"/>
        </w:rPr>
        <w:t xml:space="preserve"> </w:t>
      </w:r>
      <w:r w:rsidRPr="00A71420">
        <w:rPr>
          <w:rFonts w:ascii="Aptos Narrow" w:hAnsi="Aptos Narrow"/>
        </w:rPr>
        <w:t xml:space="preserve">| Vote Total: </w:t>
      </w:r>
      <w:r w:rsidRPr="00A71420">
        <w:rPr>
          <w:rFonts w:ascii="Aptos Narrow" w:hAnsi="Aptos Narrow"/>
          <w:b/>
          <w:bCs/>
        </w:rPr>
        <w:t>________</w:t>
      </w:r>
    </w:p>
    <w:p w14:paraId="6B7B502D" w14:textId="0ECD8DFB" w:rsidR="00E63BF9" w:rsidRDefault="00E63BF9" w:rsidP="00E63BF9">
      <w:pPr>
        <w:pStyle w:val="ListParagraph"/>
        <w:spacing w:after="120"/>
        <w:rPr>
          <w:rFonts w:ascii="Aptos Narrow" w:hAnsi="Aptos Narrow"/>
        </w:rPr>
      </w:pPr>
      <w:r w:rsidRPr="00E63BF9">
        <w:rPr>
          <w:rFonts w:ascii="Aptos Narrow" w:hAnsi="Aptos Narrow"/>
        </w:rPr>
        <w:t>Discussion and possible action regarding a request to temporarily expand the licensed premises to include approximately a 24’ x 80’ area (approximately 10 parking stalls in front of the patio area) on June 12, 2026, from 8:00 PM to 11:00 PM for overflow seating during a live band event. The area will be barricaded prior to the event, and security will be present on site.</w:t>
      </w:r>
    </w:p>
    <w:p w14:paraId="1C700EC4" w14:textId="13780FB9" w:rsidR="006066A0" w:rsidRPr="00844FCF" w:rsidRDefault="00743706" w:rsidP="005E0C34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6B1D7A63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2620B8" w:rsidRPr="00844FCF">
        <w:rPr>
          <w:rFonts w:ascii="Aptos Narrow" w:hAnsi="Aptos Narrow"/>
          <w:b/>
          <w:bCs/>
        </w:rPr>
        <w:t>____________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39D97C76" w14:textId="77777777" w:rsidR="006066A0" w:rsidRPr="00844FCF" w:rsidRDefault="003551A0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01185C2E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p w14:paraId="468F44C5" w14:textId="7E54976F" w:rsidR="002620B8" w:rsidRPr="002620B8" w:rsidRDefault="002620B8" w:rsidP="00D17C45">
      <w:pPr>
        <w:spacing w:before="80" w:after="80" w:line="23" w:lineRule="atLeast"/>
        <w:rPr>
          <w:rFonts w:ascii="Aptos Narrow" w:hAnsi="Aptos Narrow"/>
          <w:i/>
          <w:iCs/>
          <w:sz w:val="20"/>
          <w:szCs w:val="20"/>
        </w:rPr>
      </w:pPr>
      <w:r w:rsidRPr="00844FCF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742855">
        <w:rPr>
          <w:rFonts w:ascii="Aptos Narrow" w:hAnsi="Aptos Narrow"/>
          <w:i/>
          <w:iCs/>
          <w:sz w:val="20"/>
          <w:szCs w:val="20"/>
        </w:rPr>
        <w:t>June 11</w:t>
      </w:r>
      <w:r w:rsidRPr="00844FCF">
        <w:rPr>
          <w:rFonts w:ascii="Aptos Narrow" w:hAnsi="Aptos Narrow"/>
          <w:i/>
          <w:iCs/>
          <w:sz w:val="20"/>
          <w:szCs w:val="20"/>
        </w:rPr>
        <w:t xml:space="preserve">, 2026, at </w:t>
      </w:r>
      <w:r w:rsidR="005E0C34">
        <w:rPr>
          <w:rFonts w:ascii="Aptos Narrow" w:hAnsi="Aptos Narrow"/>
          <w:i/>
          <w:iCs/>
          <w:sz w:val="20"/>
          <w:szCs w:val="20"/>
        </w:rPr>
        <w:t>9</w:t>
      </w:r>
      <w:r w:rsidRPr="00844FCF">
        <w:rPr>
          <w:rFonts w:ascii="Aptos Narrow" w:hAnsi="Aptos Narrow"/>
          <w:i/>
          <w:iCs/>
          <w:sz w:val="20"/>
          <w:szCs w:val="20"/>
        </w:rPr>
        <w:t>:</w:t>
      </w:r>
      <w:r w:rsidR="005E0C34">
        <w:rPr>
          <w:rFonts w:ascii="Aptos Narrow" w:hAnsi="Aptos Narrow"/>
          <w:i/>
          <w:iCs/>
          <w:sz w:val="20"/>
          <w:szCs w:val="20"/>
        </w:rPr>
        <w:t>1</w:t>
      </w:r>
      <w:r w:rsidRPr="00844FCF">
        <w:rPr>
          <w:rFonts w:ascii="Aptos Narrow" w:hAnsi="Aptos Narrow"/>
          <w:i/>
          <w:iCs/>
          <w:sz w:val="20"/>
          <w:szCs w:val="20"/>
        </w:rPr>
        <w:t>0 AM. Locations: Village Website, Village Office, Warrens Mall, and Warrens Post Office.</w:t>
      </w:r>
    </w:p>
    <w:sectPr w:rsidR="002620B8" w:rsidRPr="002620B8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F056" w14:textId="77777777" w:rsidR="003551A0" w:rsidRDefault="003551A0">
      <w:pPr>
        <w:spacing w:after="0" w:line="240" w:lineRule="auto"/>
      </w:pPr>
      <w:r>
        <w:separator/>
      </w:r>
    </w:p>
  </w:endnote>
  <w:endnote w:type="continuationSeparator" w:id="0">
    <w:p w14:paraId="2189BF91" w14:textId="77777777" w:rsidR="003551A0" w:rsidRDefault="0035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8BFE" w14:textId="77777777" w:rsidR="003551A0" w:rsidRDefault="003551A0">
      <w:pPr>
        <w:spacing w:after="0" w:line="240" w:lineRule="auto"/>
      </w:pPr>
      <w:r>
        <w:separator/>
      </w:r>
    </w:p>
  </w:footnote>
  <w:footnote w:type="continuationSeparator" w:id="0">
    <w:p w14:paraId="26C8B9F1" w14:textId="77777777" w:rsidR="003551A0" w:rsidRDefault="0035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40F"/>
    <w:multiLevelType w:val="hybridMultilevel"/>
    <w:tmpl w:val="AF96C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A817F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6"/>
  </w:num>
  <w:num w:numId="2" w16cid:durableId="2109814269">
    <w:abstractNumId w:val="5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4"/>
  </w:num>
  <w:num w:numId="7" w16cid:durableId="4758828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85B2C"/>
    <w:rsid w:val="0029345A"/>
    <w:rsid w:val="002A77C9"/>
    <w:rsid w:val="002A7B0B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551A0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E0C34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41E3"/>
    <w:rsid w:val="00771928"/>
    <w:rsid w:val="007754F0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1111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3BF9"/>
    <w:rsid w:val="00E6685D"/>
    <w:rsid w:val="00E75E27"/>
    <w:rsid w:val="00E817F1"/>
    <w:rsid w:val="00E937F3"/>
    <w:rsid w:val="00E93A41"/>
    <w:rsid w:val="00E94A2F"/>
    <w:rsid w:val="00E9645C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2146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7</cp:revision>
  <cp:lastPrinted>2026-06-11T16:02:00Z</cp:lastPrinted>
  <dcterms:created xsi:type="dcterms:W3CDTF">2026-06-11T14:13:00Z</dcterms:created>
  <dcterms:modified xsi:type="dcterms:W3CDTF">2026-06-11T16:26:00Z</dcterms:modified>
</cp:coreProperties>
</file>